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73" w:rsidRDefault="00B04C73" w:rsidP="00B04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C73">
        <w:rPr>
          <w:rFonts w:ascii="Times New Roman" w:hAnsi="Times New Roman" w:cs="Times New Roman"/>
          <w:b/>
          <w:sz w:val="32"/>
          <w:szCs w:val="32"/>
        </w:rPr>
        <w:t>Szkolny zestaw podręczników na rok szkolny 2023-2024 dla klasy I</w:t>
      </w:r>
      <w:r w:rsidR="00AA70BF">
        <w:rPr>
          <w:rFonts w:ascii="Times New Roman" w:hAnsi="Times New Roman" w:cs="Times New Roman"/>
          <w:b/>
          <w:sz w:val="32"/>
          <w:szCs w:val="32"/>
        </w:rPr>
        <w:t>I</w:t>
      </w:r>
      <w:r w:rsidRPr="00B04C73">
        <w:rPr>
          <w:rFonts w:ascii="Times New Roman" w:hAnsi="Times New Roman" w:cs="Times New Roman"/>
          <w:b/>
          <w:sz w:val="32"/>
          <w:szCs w:val="32"/>
        </w:rPr>
        <w:t>B :</w:t>
      </w:r>
    </w:p>
    <w:p w:rsidR="00ED3337" w:rsidRPr="00B04C73" w:rsidRDefault="008837BB" w:rsidP="00ED33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przedmioty ogólne , ślusarz i mechanik pojazdów samochodowych :</w:t>
      </w:r>
    </w:p>
    <w:p w:rsidR="00B04C73" w:rsidRPr="00B04C73" w:rsidRDefault="00B04C73" w:rsidP="00B04C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3260"/>
        <w:gridCol w:w="5528"/>
        <w:gridCol w:w="2202"/>
      </w:tblGrid>
      <w:tr w:rsidR="00B04C73" w:rsidRPr="00B04C73" w:rsidTr="003D3F98">
        <w:trPr>
          <w:trHeight w:val="739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73" w:rsidRPr="00473E77" w:rsidRDefault="00B04C73" w:rsidP="00473E7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73" w:rsidRPr="00473E77" w:rsidRDefault="00B04C73" w:rsidP="00473E77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73" w:rsidRPr="00473E77" w:rsidRDefault="00B04C73" w:rsidP="00473E77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4C73" w:rsidRPr="00473E77" w:rsidRDefault="00B04C73" w:rsidP="00473E77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b/>
                <w:sz w:val="24"/>
                <w:szCs w:val="24"/>
              </w:rPr>
              <w:t>Wydawnictwo/                        Nr dopuszczenia</w:t>
            </w:r>
          </w:p>
        </w:tc>
      </w:tr>
      <w:tr w:rsidR="00B04C73" w:rsidRPr="00B04C73" w:rsidTr="003D3F98">
        <w:trPr>
          <w:cantSplit/>
          <w:trHeight w:val="60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73" w:rsidRPr="00473E77" w:rsidRDefault="00B335EC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EC" w:rsidRPr="00473E77" w:rsidRDefault="00B335EC" w:rsidP="00473E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Jenny Quintana</w:t>
            </w:r>
          </w:p>
          <w:p w:rsidR="00B04C73" w:rsidRPr="00473E77" w:rsidRDefault="00B335EC" w:rsidP="00473E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Michael Duckworth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73" w:rsidRPr="00473E77" w:rsidRDefault="00B335EC" w:rsidP="00473E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473E77">
              <w:rPr>
                <w:rFonts w:ascii="Times New Roman" w:hAnsi="Times New Roman" w:cs="Times New Roman"/>
                <w:sz w:val="24"/>
                <w:szCs w:val="24"/>
              </w:rPr>
              <w:t xml:space="preserve"> 1  [kontynuacja podręcznika z kl.</w:t>
            </w:r>
            <w:r w:rsidR="003D3F98" w:rsidRPr="0047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I]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EC" w:rsidRPr="00473E77" w:rsidRDefault="00B335EC" w:rsidP="00473E77">
            <w:pPr>
              <w:pStyle w:val="Bezodstpw"/>
              <w:jc w:val="center"/>
              <w:rPr>
                <w:rFonts w:ascii="Times New Roman" w:hAnsi="Times New Roman" w:cs="Times New Roman"/>
                <w:color w:val="011E41"/>
                <w:sz w:val="24"/>
                <w:szCs w:val="24"/>
                <w:shd w:val="clear" w:color="auto" w:fill="FFFFFF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</w:t>
            </w:r>
          </w:p>
          <w:p w:rsidR="00B04C73" w:rsidRPr="00473E77" w:rsidRDefault="00B335EC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color w:val="011E41"/>
                <w:sz w:val="24"/>
                <w:szCs w:val="24"/>
                <w:shd w:val="clear" w:color="auto" w:fill="FFFFFF"/>
              </w:rPr>
              <w:t>986/1/2019</w:t>
            </w:r>
          </w:p>
        </w:tc>
      </w:tr>
      <w:tr w:rsidR="00B04C73" w:rsidRPr="00B04C73" w:rsidTr="003D3F98">
        <w:trPr>
          <w:trHeight w:val="92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3" w:rsidRPr="00473E77" w:rsidRDefault="00B335EC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73" w:rsidRPr="00473E77" w:rsidRDefault="00B335EC" w:rsidP="00473E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473E77">
              <w:rPr>
                <w:rFonts w:ascii="Times New Roman" w:eastAsia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473E77">
              <w:rPr>
                <w:rFonts w:ascii="Times New Roman" w:eastAsia="Times New Roman" w:hAnsi="Times New Roman" w:cs="Times New Roman"/>
                <w:sz w:val="24"/>
                <w:szCs w:val="24"/>
              </w:rPr>
              <w:t>, Wojciech Babiański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3" w:rsidRPr="00473E77" w:rsidRDefault="00B335EC" w:rsidP="00473E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To się liczy!</w:t>
            </w:r>
            <w:r w:rsidR="003D3F98" w:rsidRPr="0047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3D3F98" w:rsidRPr="00473E77">
              <w:rPr>
                <w:rFonts w:ascii="Times New Roman" w:hAnsi="Times New Roman" w:cs="Times New Roman"/>
                <w:sz w:val="24"/>
                <w:szCs w:val="24"/>
              </w:rPr>
              <w:t xml:space="preserve"> do matematyki ze zbiorem zadań </w:t>
            </w: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dla klasy 2 branżowej szkoły I stopnia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EC" w:rsidRPr="00473E77" w:rsidRDefault="00B335EC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B04C73" w:rsidRPr="00473E77" w:rsidRDefault="00B335EC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967/2/2020</w:t>
            </w:r>
          </w:p>
        </w:tc>
      </w:tr>
      <w:tr w:rsidR="00B04C73" w:rsidRPr="00B04C73" w:rsidTr="003D3F98">
        <w:trPr>
          <w:trHeight w:val="92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3" w:rsidRPr="00473E77" w:rsidRDefault="00B335EC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3" w:rsidRPr="00473E77" w:rsidRDefault="00B335EC" w:rsidP="00473E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M. Ustrzycki, J. Ustrzycki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3" w:rsidRPr="00473E77" w:rsidRDefault="00B335EC" w:rsidP="00473E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Historia 2. Podręcznik dla branżowej szkoły I stopnia.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3" w:rsidRPr="00473E77" w:rsidRDefault="00B335EC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B04C73" w:rsidRPr="00B04C73" w:rsidTr="003D3F98">
        <w:trPr>
          <w:trHeight w:val="92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73" w:rsidRPr="00473E77" w:rsidRDefault="00ED3337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F" w:rsidRPr="00473E77" w:rsidRDefault="004E0980" w:rsidP="00473E77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ooltip="Anna Klimowicz" w:history="1">
              <w:r w:rsidR="00AC52DF" w:rsidRPr="00473E77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pl-PL"/>
                </w:rPr>
                <w:t>Anna Klimowicz</w:t>
              </w:r>
            </w:hyperlink>
            <w:r w:rsidR="00AC52DF" w:rsidRPr="00473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hyperlink r:id="rId5" w:tooltip="Joanna Ginter" w:history="1">
              <w:r w:rsidR="00AC52DF" w:rsidRPr="00473E77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pl-PL"/>
                </w:rPr>
                <w:t xml:space="preserve">Joanna </w:t>
              </w:r>
              <w:proofErr w:type="spellStart"/>
              <w:r w:rsidR="00AC52DF" w:rsidRPr="00473E77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pl-PL"/>
                </w:rPr>
                <w:t>Ginter</w:t>
              </w:r>
              <w:proofErr w:type="spellEnd"/>
            </w:hyperlink>
            <w:r w:rsidR="00AC52DF" w:rsidRPr="00473E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04C73" w:rsidRPr="00473E77" w:rsidRDefault="00B04C73" w:rsidP="00473E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73" w:rsidRPr="00473E77" w:rsidRDefault="00AC52DF" w:rsidP="00473E77">
            <w:pPr>
              <w:pStyle w:val="Bezodstpw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473E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To się czyta! 2. Podręcznik do języka polskiego dla branżowej szkoły pierwszego stopnia. Klasa druga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DF" w:rsidRPr="00473E77" w:rsidRDefault="00AC52DF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DF" w:rsidRPr="00473E77" w:rsidRDefault="00AC52DF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B04C73" w:rsidRPr="00473E77" w:rsidRDefault="00B04C73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73" w:rsidRPr="00B04C73" w:rsidTr="003D3F98">
        <w:trPr>
          <w:trHeight w:val="92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73" w:rsidRPr="00473E77" w:rsidRDefault="00C24176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73" w:rsidRPr="00473E77" w:rsidRDefault="003D3F98" w:rsidP="00473E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73" w:rsidRPr="00473E77" w:rsidRDefault="003D3F98" w:rsidP="00473E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Geografia2. Podręcznik dla szkół branżowych I stopnia Sławomir Kurek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73" w:rsidRPr="00473E77" w:rsidRDefault="00C24176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:rsidR="00C24176" w:rsidRPr="00473E77" w:rsidRDefault="00C24176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1110/2/2020</w:t>
            </w:r>
          </w:p>
        </w:tc>
      </w:tr>
      <w:tr w:rsidR="00B04C73" w:rsidRPr="00B04C73" w:rsidTr="003D3F98">
        <w:trPr>
          <w:trHeight w:val="92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73" w:rsidRPr="00473E77" w:rsidRDefault="008837BB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Pr="00473E77" w:rsidRDefault="003D3F98" w:rsidP="00473E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 xml:space="preserve">Marcin Braun, </w:t>
            </w:r>
          </w:p>
          <w:p w:rsidR="00B04C73" w:rsidRPr="00473E77" w:rsidRDefault="003D3F98" w:rsidP="00473E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Weronika Śliwa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Pr="00473E77" w:rsidRDefault="003D3F98" w:rsidP="00473E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Odkryć fizykę cz. 2</w:t>
            </w:r>
          </w:p>
          <w:p w:rsidR="003D3F98" w:rsidRPr="00473E77" w:rsidRDefault="003D3F98" w:rsidP="00473E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Podręcznik do fizyki dla liceum ogólnokształcącego i technikum zakres podstawowy.</w:t>
            </w:r>
          </w:p>
          <w:p w:rsidR="00B04C73" w:rsidRPr="00473E77" w:rsidRDefault="008837BB" w:rsidP="00473E7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73" w:rsidRPr="00473E77" w:rsidRDefault="008837BB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837BB" w:rsidRPr="00473E77" w:rsidRDefault="008837BB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77">
              <w:rPr>
                <w:rFonts w:ascii="Times New Roman" w:hAnsi="Times New Roman" w:cs="Times New Roman"/>
                <w:sz w:val="24"/>
                <w:szCs w:val="24"/>
              </w:rPr>
              <w:t>1001/1/2019</w:t>
            </w:r>
          </w:p>
          <w:p w:rsidR="00ED3337" w:rsidRPr="00473E77" w:rsidRDefault="00ED3337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37" w:rsidRPr="00473E77" w:rsidRDefault="00ED3337" w:rsidP="00473E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98" w:rsidRPr="00B04C73" w:rsidTr="003D3F98">
        <w:trPr>
          <w:trHeight w:val="92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Default="00473E77" w:rsidP="00883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3F98" w:rsidRPr="003D3F98">
              <w:rPr>
                <w:rFonts w:ascii="Times New Roman" w:hAnsi="Times New Roman" w:cs="Times New Roman"/>
                <w:sz w:val="24"/>
                <w:szCs w:val="24"/>
              </w:rPr>
              <w:t>odstawy konstrukcji maszyn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Default="00ED3337" w:rsidP="003D3F9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7">
              <w:rPr>
                <w:rFonts w:ascii="Times New Roman" w:hAnsi="Times New Roman" w:cs="Times New Roman"/>
                <w:sz w:val="24"/>
                <w:szCs w:val="24"/>
              </w:rPr>
              <w:t xml:space="preserve">Krzysztof Grzelak, Janusz </w:t>
            </w:r>
            <w:proofErr w:type="spellStart"/>
            <w:r w:rsidRPr="00ED3337">
              <w:rPr>
                <w:rFonts w:ascii="Times New Roman" w:hAnsi="Times New Roman" w:cs="Times New Roman"/>
                <w:sz w:val="24"/>
                <w:szCs w:val="24"/>
              </w:rPr>
              <w:t>Telega</w:t>
            </w:r>
            <w:proofErr w:type="spellEnd"/>
            <w:r w:rsidRPr="00ED3337">
              <w:rPr>
                <w:rFonts w:ascii="Times New Roman" w:hAnsi="Times New Roman" w:cs="Times New Roman"/>
                <w:sz w:val="24"/>
                <w:szCs w:val="24"/>
              </w:rPr>
              <w:t>, Janusz Torzewski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Pr="008837BB" w:rsidRDefault="00ED3337" w:rsidP="00ED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7">
              <w:rPr>
                <w:rFonts w:ascii="Times New Roman" w:hAnsi="Times New Roman" w:cs="Times New Roman"/>
                <w:sz w:val="24"/>
                <w:szCs w:val="24"/>
              </w:rPr>
              <w:t>„Podstawy konstrukcji maszyn”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Default="00ED3337" w:rsidP="00473E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D3F98" w:rsidRPr="00B04C73" w:rsidTr="003D3F98">
        <w:trPr>
          <w:trHeight w:val="92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Default="00473E77" w:rsidP="00883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3D3F98" w:rsidRPr="003D3F98">
              <w:rPr>
                <w:rFonts w:ascii="Times New Roman" w:hAnsi="Times New Roman" w:cs="Times New Roman"/>
                <w:sz w:val="24"/>
                <w:szCs w:val="24"/>
              </w:rPr>
              <w:t>ysunek techniczny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37" w:rsidRDefault="00ED3337" w:rsidP="003D3F9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7">
              <w:rPr>
                <w:rFonts w:ascii="Times New Roman" w:hAnsi="Times New Roman" w:cs="Times New Roman"/>
                <w:sz w:val="24"/>
                <w:szCs w:val="24"/>
              </w:rPr>
              <w:t xml:space="preserve">Janusz Figurski, </w:t>
            </w:r>
          </w:p>
          <w:p w:rsidR="003D3F98" w:rsidRDefault="00ED3337" w:rsidP="003D3F9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7">
              <w:rPr>
                <w:rFonts w:ascii="Times New Roman" w:hAnsi="Times New Roman" w:cs="Times New Roman"/>
                <w:sz w:val="24"/>
                <w:szCs w:val="24"/>
              </w:rPr>
              <w:t>Stanisław Popis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Pr="008837BB" w:rsidRDefault="00ED3337" w:rsidP="00ED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7">
              <w:rPr>
                <w:rFonts w:ascii="Times New Roman" w:hAnsi="Times New Roman" w:cs="Times New Roman"/>
                <w:sz w:val="24"/>
                <w:szCs w:val="24"/>
              </w:rPr>
              <w:t>”Rysunek techniczny w branży mechanicznej i samochodowej”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Default="00ED3337" w:rsidP="00883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D3F98" w:rsidRPr="00B04C73" w:rsidTr="003D3F98">
        <w:trPr>
          <w:trHeight w:val="92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Default="00473E77" w:rsidP="00883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D3F98" w:rsidRPr="003D3F98">
              <w:rPr>
                <w:rFonts w:ascii="Times New Roman" w:hAnsi="Times New Roman" w:cs="Times New Roman"/>
                <w:sz w:val="24"/>
                <w:szCs w:val="24"/>
              </w:rPr>
              <w:t>echnologia z materiałoznawstwem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Default="00ED3337" w:rsidP="003D3F9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7">
              <w:rPr>
                <w:rFonts w:ascii="Times New Roman" w:hAnsi="Times New Roman" w:cs="Times New Roman"/>
                <w:sz w:val="24"/>
                <w:szCs w:val="24"/>
              </w:rPr>
              <w:t>Aleksander Górecki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Pr="008837BB" w:rsidRDefault="00ED3337" w:rsidP="00ED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7">
              <w:rPr>
                <w:rFonts w:ascii="Times New Roman" w:hAnsi="Times New Roman" w:cs="Times New Roman"/>
                <w:sz w:val="24"/>
                <w:szCs w:val="24"/>
              </w:rPr>
              <w:t>„Technologia ogólna”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Default="00ED3337" w:rsidP="00883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D3F98" w:rsidRPr="00B04C73" w:rsidTr="003D3F98">
        <w:trPr>
          <w:trHeight w:val="92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Default="00473E77" w:rsidP="00883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D3F98" w:rsidRPr="003D3F98">
              <w:rPr>
                <w:rFonts w:ascii="Times New Roman" w:hAnsi="Times New Roman" w:cs="Times New Roman"/>
                <w:sz w:val="24"/>
                <w:szCs w:val="24"/>
              </w:rPr>
              <w:t>echnologia napraw elementów maszyn, urządzeń i narzędzi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Default="00ED3337" w:rsidP="003D3F9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7">
              <w:rPr>
                <w:rFonts w:ascii="Times New Roman" w:hAnsi="Times New Roman" w:cs="Times New Roman"/>
                <w:sz w:val="24"/>
                <w:szCs w:val="24"/>
              </w:rPr>
              <w:t>Józef Zawora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Pr="008837BB" w:rsidRDefault="00ED3337" w:rsidP="00ED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7">
              <w:rPr>
                <w:rFonts w:ascii="Times New Roman" w:hAnsi="Times New Roman" w:cs="Times New Roman"/>
                <w:sz w:val="24"/>
                <w:szCs w:val="24"/>
              </w:rPr>
              <w:t>„Podstawy technologii maszyn”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Default="00ED3337" w:rsidP="00883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D3F98" w:rsidRPr="00B04C73" w:rsidTr="003D3F98">
        <w:trPr>
          <w:trHeight w:val="92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Default="00473E77" w:rsidP="00883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D3F98" w:rsidRPr="003D3F98">
              <w:rPr>
                <w:rFonts w:ascii="Times New Roman" w:hAnsi="Times New Roman" w:cs="Times New Roman"/>
                <w:sz w:val="24"/>
                <w:szCs w:val="24"/>
              </w:rPr>
              <w:t>echniki wytwarzania elementów maszyn, urządzeń i narzędzi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37" w:rsidRDefault="00ED3337" w:rsidP="003D3F9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7">
              <w:rPr>
                <w:rFonts w:ascii="Times New Roman" w:hAnsi="Times New Roman" w:cs="Times New Roman"/>
                <w:sz w:val="24"/>
                <w:szCs w:val="24"/>
              </w:rPr>
              <w:t>Janusz Figurski,</w:t>
            </w:r>
          </w:p>
          <w:p w:rsidR="003D3F98" w:rsidRDefault="00ED3337" w:rsidP="003D3F9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7">
              <w:rPr>
                <w:rFonts w:ascii="Times New Roman" w:hAnsi="Times New Roman" w:cs="Times New Roman"/>
                <w:sz w:val="24"/>
                <w:szCs w:val="24"/>
              </w:rPr>
              <w:t xml:space="preserve"> Stanisław Popis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Pr="008837BB" w:rsidRDefault="00ED3337" w:rsidP="00ED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7">
              <w:rPr>
                <w:rFonts w:ascii="Times New Roman" w:hAnsi="Times New Roman" w:cs="Times New Roman"/>
                <w:sz w:val="24"/>
                <w:szCs w:val="24"/>
              </w:rPr>
              <w:t>„Wykonywanie elementów maszyn, urządzeń i narzędzi metodą obróbki ręcznej. Kwalifikacja MEC.08”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Default="00ED3337" w:rsidP="00883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D3F98" w:rsidRPr="00B04C73" w:rsidTr="003D3F98">
        <w:trPr>
          <w:trHeight w:val="92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Pr="003D3F98" w:rsidRDefault="00473E77" w:rsidP="00883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D3F98" w:rsidRPr="003D3F98">
              <w:rPr>
                <w:rFonts w:ascii="Times New Roman" w:hAnsi="Times New Roman" w:cs="Times New Roman"/>
                <w:sz w:val="24"/>
                <w:szCs w:val="24"/>
              </w:rPr>
              <w:t>iagnostyka i naprawa pojazdów samochodowych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A" w:rsidRDefault="0061122A" w:rsidP="003D3F9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22A">
              <w:rPr>
                <w:rFonts w:ascii="Times New Roman" w:hAnsi="Times New Roman" w:cs="Times New Roman"/>
                <w:sz w:val="24"/>
                <w:szCs w:val="24"/>
              </w:rPr>
              <w:t xml:space="preserve">Marian Dąbrowski, </w:t>
            </w:r>
          </w:p>
          <w:p w:rsidR="0061122A" w:rsidRDefault="0061122A" w:rsidP="003D3F9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22A">
              <w:rPr>
                <w:rFonts w:ascii="Times New Roman" w:hAnsi="Times New Roman" w:cs="Times New Roman"/>
                <w:sz w:val="24"/>
                <w:szCs w:val="24"/>
              </w:rPr>
              <w:t xml:space="preserve">Stanisław Kowalczyk, </w:t>
            </w:r>
          </w:p>
          <w:p w:rsidR="003D3F98" w:rsidRPr="0061122A" w:rsidRDefault="0061122A" w:rsidP="003D3F9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22A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61122A">
              <w:rPr>
                <w:rFonts w:ascii="Times New Roman" w:hAnsi="Times New Roman" w:cs="Times New Roman"/>
                <w:sz w:val="24"/>
                <w:szCs w:val="24"/>
              </w:rPr>
              <w:t>Trawinski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Pr="0061122A" w:rsidRDefault="0061122A" w:rsidP="00ED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hyperlink w:anchor="_Toc18672262" w:history="1">
              <w:r w:rsidRPr="0061122A">
                <w:rPr>
                  <w:rFonts w:ascii="Times New Roman" w:eastAsia="Calibri" w:hAnsi="Times New Roman" w:cs="Times New Roman"/>
                  <w:noProof/>
                  <w:color w:val="000000"/>
                  <w:sz w:val="24"/>
                  <w:szCs w:val="24"/>
                </w:rPr>
                <w:t>Diagnostyka i naprawa pojazdów samochodowych</w:t>
              </w:r>
            </w:hyperlink>
            <w:r w:rsidRPr="00611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Default="0061122A" w:rsidP="00883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D3F98" w:rsidRPr="00B04C73" w:rsidTr="003D3F98">
        <w:trPr>
          <w:trHeight w:val="92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Pr="003D3F98" w:rsidRDefault="00473E77" w:rsidP="00883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D3F98" w:rsidRPr="003D3F98">
              <w:rPr>
                <w:rFonts w:ascii="Times New Roman" w:hAnsi="Times New Roman" w:cs="Times New Roman"/>
                <w:sz w:val="24"/>
                <w:szCs w:val="24"/>
              </w:rPr>
              <w:t>lektryczne i elektroniczne wyposażenie pojazdów samochodowych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Pr="0061122A" w:rsidRDefault="0061122A" w:rsidP="003D3F9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22A">
              <w:rPr>
                <w:rFonts w:ascii="Times New Roman" w:hAnsi="Times New Roman" w:cs="Times New Roman"/>
                <w:sz w:val="24"/>
                <w:szCs w:val="24"/>
              </w:rPr>
              <w:t>Pacholski Krzysztof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Pr="0061122A" w:rsidRDefault="004E0980" w:rsidP="00ED33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18672263" w:history="1">
              <w:r w:rsidR="0061122A" w:rsidRPr="0061122A">
                <w:rPr>
                  <w:rFonts w:ascii="Times New Roman" w:eastAsia="Calibri" w:hAnsi="Times New Roman" w:cs="Times New Roman"/>
                  <w:noProof/>
                  <w:color w:val="000000"/>
                  <w:sz w:val="24"/>
                  <w:szCs w:val="24"/>
                </w:rPr>
                <w:t>Elektryczne i elektroniczne wyposażenie pojazdów samochodowych</w:t>
              </w:r>
            </w:hyperlink>
            <w:r w:rsidR="0061122A" w:rsidRPr="00611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”</w:t>
            </w:r>
            <w:r w:rsidR="0061122A" w:rsidRPr="00611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Część 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Default="0061122A" w:rsidP="00883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</w:t>
            </w:r>
          </w:p>
        </w:tc>
      </w:tr>
      <w:tr w:rsidR="003D3F98" w:rsidRPr="00B04C73" w:rsidTr="003D3F98">
        <w:trPr>
          <w:trHeight w:val="92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Pr="003D3F98" w:rsidRDefault="003D3F98" w:rsidP="003D3F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73E7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D3F98">
              <w:rPr>
                <w:rFonts w:ascii="Times New Roman" w:hAnsi="Times New Roman" w:cs="Times New Roman"/>
                <w:sz w:val="24"/>
                <w:szCs w:val="24"/>
              </w:rPr>
              <w:t>rzepisy ruchu drogowego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37" w:rsidRPr="00ED3337" w:rsidRDefault="00ED3337" w:rsidP="00ED333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7">
              <w:rPr>
                <w:rFonts w:ascii="Times New Roman" w:hAnsi="Times New Roman" w:cs="Times New Roman"/>
                <w:sz w:val="24"/>
                <w:szCs w:val="24"/>
              </w:rPr>
              <w:t xml:space="preserve">Dariusz Frankowski, </w:t>
            </w:r>
          </w:p>
          <w:p w:rsidR="003D3F98" w:rsidRDefault="00ED3337" w:rsidP="00ED333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7">
              <w:rPr>
                <w:rFonts w:ascii="Times New Roman" w:hAnsi="Times New Roman" w:cs="Times New Roman"/>
                <w:sz w:val="24"/>
                <w:szCs w:val="24"/>
              </w:rPr>
              <w:t>Sławomir Moszczyński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Pr="008837BB" w:rsidRDefault="00ED3337" w:rsidP="00883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7">
              <w:rPr>
                <w:rFonts w:ascii="Times New Roman" w:hAnsi="Times New Roman" w:cs="Times New Roman"/>
                <w:sz w:val="24"/>
                <w:szCs w:val="24"/>
              </w:rPr>
              <w:t>„Techniki kierowania pojazdami mechanicznym”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Default="00ED3337" w:rsidP="00883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3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D3F98" w:rsidRPr="00B04C73" w:rsidTr="003D3F98">
        <w:trPr>
          <w:trHeight w:val="92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Pr="003D3F98" w:rsidRDefault="00473E77" w:rsidP="00883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3F98" w:rsidRPr="003D3F98">
              <w:rPr>
                <w:rFonts w:ascii="Times New Roman" w:hAnsi="Times New Roman" w:cs="Times New Roman"/>
                <w:sz w:val="24"/>
                <w:szCs w:val="24"/>
              </w:rPr>
              <w:t>odwozia i nadwozia pojazdów samochodowych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2A" w:rsidRPr="0061122A" w:rsidRDefault="0061122A" w:rsidP="0061122A">
            <w:pPr>
              <w:pStyle w:val="Spistreci2"/>
            </w:pPr>
            <w:r w:rsidRPr="0061122A">
              <w:t xml:space="preserve">Piotr </w:t>
            </w:r>
            <w:proofErr w:type="spellStart"/>
            <w:r w:rsidRPr="0061122A">
              <w:t>Fundowicz</w:t>
            </w:r>
            <w:proofErr w:type="spellEnd"/>
            <w:r w:rsidRPr="0061122A">
              <w:t xml:space="preserve">, Mariusz </w:t>
            </w:r>
            <w:proofErr w:type="spellStart"/>
            <w:r w:rsidRPr="0061122A">
              <w:t>Radzimirski</w:t>
            </w:r>
            <w:proofErr w:type="spellEnd"/>
            <w:r w:rsidRPr="0061122A">
              <w:t xml:space="preserve">, </w:t>
            </w:r>
            <w:r>
              <w:t xml:space="preserve"> </w:t>
            </w:r>
            <w:r w:rsidRPr="0061122A">
              <w:t>Marcin Wieczorek.</w:t>
            </w:r>
          </w:p>
          <w:p w:rsidR="003D3F98" w:rsidRDefault="003D3F98" w:rsidP="003D3F9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Pr="0061122A" w:rsidRDefault="0061122A" w:rsidP="006112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</w:t>
            </w:r>
            <w:hyperlink w:anchor="_Toc18672261" w:history="1">
              <w:r w:rsidRPr="0061122A">
                <w:rPr>
                  <w:rFonts w:ascii="Times New Roman" w:eastAsia="Calibri" w:hAnsi="Times New Roman" w:cs="Times New Roman"/>
                  <w:noProof/>
                  <w:color w:val="000000"/>
                  <w:sz w:val="24"/>
                  <w:szCs w:val="24"/>
                </w:rPr>
                <w:t xml:space="preserve">Podwozia i nadwozia pojazdów samochodowych”  </w:t>
              </w:r>
              <w:r w:rsidRPr="0061122A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98" w:rsidRDefault="004E0980" w:rsidP="008837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bookmarkStart w:id="0" w:name="_GoBack"/>
            <w:bookmarkEnd w:id="0"/>
          </w:p>
        </w:tc>
      </w:tr>
    </w:tbl>
    <w:p w:rsidR="004568D2" w:rsidRDefault="004568D2"/>
    <w:sectPr w:rsidR="004568D2" w:rsidSect="00B04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73"/>
    <w:rsid w:val="003D3F98"/>
    <w:rsid w:val="004568D2"/>
    <w:rsid w:val="00473E77"/>
    <w:rsid w:val="004E0980"/>
    <w:rsid w:val="0061122A"/>
    <w:rsid w:val="008837BB"/>
    <w:rsid w:val="00AA70BF"/>
    <w:rsid w:val="00AC52DF"/>
    <w:rsid w:val="00B04C73"/>
    <w:rsid w:val="00B335EC"/>
    <w:rsid w:val="00C24176"/>
    <w:rsid w:val="00E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B746"/>
  <w15:chartTrackingRefBased/>
  <w15:docId w15:val="{8C1D70A0-EBA2-4632-9318-98D2ECAB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52D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837BB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61122A"/>
    <w:pPr>
      <w:tabs>
        <w:tab w:val="right" w:leader="dot" w:pos="13994"/>
      </w:tabs>
      <w:spacing w:before="100" w:beforeAutospacing="1" w:after="100" w:afterAutospacing="1" w:line="276" w:lineRule="auto"/>
      <w:ind w:left="22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ntis.pl/autor/joanna-ginter-a1736390" TargetMode="External"/><Relationship Id="rId4" Type="http://schemas.openxmlformats.org/officeDocument/2006/relationships/hyperlink" Target="https://tantis.pl/autor/anna-klimowicz-a17304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5</cp:revision>
  <dcterms:created xsi:type="dcterms:W3CDTF">2023-09-03T14:45:00Z</dcterms:created>
  <dcterms:modified xsi:type="dcterms:W3CDTF">2023-09-06T14:35:00Z</dcterms:modified>
</cp:coreProperties>
</file>